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858" w:rsidRDefault="00C05858">
      <w:r>
        <w:rPr>
          <w:rFonts w:hint="eastAsia"/>
        </w:rPr>
        <w:t xml:space="preserve">문항 </w:t>
      </w:r>
      <w:r>
        <w:t>1</w:t>
      </w:r>
      <w:r>
        <w:rPr>
          <w:rFonts w:hint="eastAsia"/>
        </w:rPr>
        <w:t>번.</w:t>
      </w:r>
      <w:r>
        <w:t xml:space="preserve"> </w:t>
      </w:r>
      <w:r w:rsidR="004E1CEB">
        <w:t>&lt;</w:t>
      </w:r>
      <w:r>
        <w:rPr>
          <w:rFonts w:hint="eastAsia"/>
        </w:rPr>
        <w:t xml:space="preserve">빅데이터를 활용하는 목표 </w:t>
      </w:r>
      <w:r>
        <w:t>4</w:t>
      </w:r>
      <w:r>
        <w:rPr>
          <w:rFonts w:hint="eastAsia"/>
        </w:rPr>
        <w:t>가지.</w:t>
      </w:r>
      <w:r w:rsidR="004E1CEB">
        <w:t>&gt;</w:t>
      </w:r>
    </w:p>
    <w:p w:rsidR="00C05858" w:rsidRDefault="00264383">
      <w:pPr>
        <w:rPr>
          <w:rFonts w:eastAsiaTheme="minorHAnsi"/>
        </w:rPr>
      </w:pPr>
      <w:r>
        <w:rPr>
          <w:rFonts w:hint="eastAsia"/>
        </w:rPr>
        <w:t>빅데이터는 대규모 데이터의 수집, 저장,</w:t>
      </w:r>
      <w:r>
        <w:t xml:space="preserve"> </w:t>
      </w:r>
      <w:r>
        <w:rPr>
          <w:rFonts w:hint="eastAsia"/>
        </w:rPr>
        <w:t>분석,</w:t>
      </w:r>
      <w:r>
        <w:t xml:space="preserve"> </w:t>
      </w:r>
      <w:r>
        <w:rPr>
          <w:rFonts w:hint="eastAsia"/>
        </w:rPr>
        <w:t>시각화를 포괄하여 의미하는 것으로,</w:t>
      </w:r>
      <w:r>
        <w:t xml:space="preserve"> </w:t>
      </w:r>
      <w:r>
        <w:rPr>
          <w:rFonts w:eastAsiaTheme="minorHAnsi"/>
        </w:rPr>
        <w:t>①</w:t>
      </w:r>
      <w:r>
        <w:rPr>
          <w:rFonts w:hint="eastAsia"/>
        </w:rPr>
        <w:t>불확실한 미래를 분석하고,</w:t>
      </w:r>
      <w:r>
        <w:t xml:space="preserve"> </w:t>
      </w:r>
      <w:r>
        <w:rPr>
          <w:rFonts w:eastAsiaTheme="minorHAnsi"/>
        </w:rPr>
        <w:t>②</w:t>
      </w:r>
      <w:r>
        <w:rPr>
          <w:rFonts w:hint="eastAsia"/>
        </w:rPr>
        <w:t xml:space="preserve">예측하지 못한 위험(리스크)를 감지하여 대응하며, </w:t>
      </w:r>
      <w:r>
        <w:rPr>
          <w:rFonts w:eastAsiaTheme="minorHAnsi"/>
        </w:rPr>
        <w:t>③</w:t>
      </w:r>
      <w:r>
        <w:rPr>
          <w:rFonts w:eastAsiaTheme="minorHAnsi" w:hint="eastAsia"/>
        </w:rPr>
        <w:t xml:space="preserve">트렌드 변화 분석을 통해 경쟁력을 확보하며 </w:t>
      </w:r>
      <w:r>
        <w:rPr>
          <w:rFonts w:eastAsiaTheme="minorHAnsi"/>
        </w:rPr>
        <w:t>④</w:t>
      </w:r>
      <w:r>
        <w:rPr>
          <w:rFonts w:eastAsiaTheme="minorHAnsi" w:hint="eastAsia"/>
        </w:rPr>
        <w:t>각기 다른 분야와 결합하여 새로운 가치를 창출하는데 활용하고 있다.</w:t>
      </w:r>
    </w:p>
    <w:p w:rsidR="00F838D2" w:rsidRDefault="00264383">
      <w:pPr>
        <w:rPr>
          <w:rFonts w:eastAsiaTheme="minorHAnsi"/>
        </w:rPr>
      </w:pPr>
      <w:r>
        <w:rPr>
          <w:rFonts w:eastAsiaTheme="minorHAnsi" w:hint="eastAsia"/>
        </w:rPr>
        <w:t>정리하여 통찰력,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대응력,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경쟁력,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창조력을 얻는다고 할 수 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빅데이터를 통해 여러 가능성에 대한 시나리오를 </w:t>
      </w:r>
      <w:proofErr w:type="spellStart"/>
      <w:r>
        <w:rPr>
          <w:rFonts w:eastAsiaTheme="minorHAnsi" w:hint="eastAsia"/>
        </w:rPr>
        <w:t>시뮬레이션함으로써</w:t>
      </w:r>
      <w:proofErr w:type="spellEnd"/>
      <w:r>
        <w:rPr>
          <w:rFonts w:eastAsiaTheme="minorHAnsi" w:hint="eastAsia"/>
        </w:rPr>
        <w:t xml:space="preserve"> 여러 불확실성에 대해 미래를 전망할 수 있고</w:t>
      </w:r>
      <w:r>
        <w:rPr>
          <w:rFonts w:eastAsiaTheme="minorHAnsi"/>
        </w:rPr>
        <w:t>(</w:t>
      </w:r>
      <w:r>
        <w:rPr>
          <w:rFonts w:eastAsiaTheme="minorHAnsi" w:hint="eastAsia"/>
        </w:rPr>
        <w:t>통찰력)</w:t>
      </w:r>
      <w:r>
        <w:rPr>
          <w:rFonts w:eastAsiaTheme="minorHAnsi"/>
        </w:rPr>
        <w:t xml:space="preserve">, </w:t>
      </w:r>
      <w:r>
        <w:rPr>
          <w:rFonts w:eastAsiaTheme="minorHAnsi" w:hint="eastAsia"/>
        </w:rPr>
        <w:t xml:space="preserve">이 정보를 기반으로 </w:t>
      </w:r>
      <w:r w:rsidR="00F838D2">
        <w:rPr>
          <w:rFonts w:eastAsiaTheme="minorHAnsi" w:hint="eastAsia"/>
        </w:rPr>
        <w:t xml:space="preserve">위험 요소 등에 대해 사전에 인지함으로써 신속한 의사결정으로 대응할 수 </w:t>
      </w:r>
      <w:proofErr w:type="gramStart"/>
      <w:r w:rsidR="00F838D2">
        <w:rPr>
          <w:rFonts w:eastAsiaTheme="minorHAnsi" w:hint="eastAsia"/>
        </w:rPr>
        <w:t>있다.</w:t>
      </w:r>
      <w:r w:rsidR="00F838D2">
        <w:rPr>
          <w:rFonts w:eastAsiaTheme="minorHAnsi"/>
        </w:rPr>
        <w:t>(</w:t>
      </w:r>
      <w:proofErr w:type="gramEnd"/>
      <w:r w:rsidR="00F838D2">
        <w:rPr>
          <w:rFonts w:eastAsiaTheme="minorHAnsi" w:hint="eastAsia"/>
        </w:rPr>
        <w:t>대응력)</w:t>
      </w:r>
    </w:p>
    <w:p w:rsidR="00C05858" w:rsidRDefault="00F838D2">
      <w:pPr>
        <w:rPr>
          <w:rFonts w:eastAsiaTheme="minorHAnsi"/>
        </w:rPr>
      </w:pPr>
      <w:r>
        <w:rPr>
          <w:rFonts w:eastAsiaTheme="minorHAnsi" w:hint="eastAsia"/>
        </w:rPr>
        <w:t>이와 더불어 대규모 데이터 분석을 통한 개인화,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지능화된 서비스를 제공함으로써 제품의 경쟁력을 확보할 수 </w:t>
      </w:r>
      <w:proofErr w:type="gramStart"/>
      <w:r>
        <w:rPr>
          <w:rFonts w:eastAsiaTheme="minorHAnsi" w:hint="eastAsia"/>
        </w:rPr>
        <w:t>있다</w:t>
      </w:r>
      <w:r>
        <w:rPr>
          <w:rFonts w:eastAsiaTheme="minorHAnsi"/>
        </w:rPr>
        <w:t>.(</w:t>
      </w:r>
      <w:proofErr w:type="gramEnd"/>
      <w:r>
        <w:rPr>
          <w:rFonts w:eastAsiaTheme="minorHAnsi" w:hint="eastAsia"/>
        </w:rPr>
        <w:t>경쟁력)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또한,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데이터 분석으로 안전성 향상을 도모함으로써 시행착오를 최소화하여 새로운 융합시장을 창출할 수 있다.</w:t>
      </w:r>
      <w:r>
        <w:rPr>
          <w:rFonts w:eastAsiaTheme="minorHAnsi"/>
        </w:rPr>
        <w:t>(</w:t>
      </w:r>
      <w:r>
        <w:rPr>
          <w:rFonts w:eastAsiaTheme="minorHAnsi" w:hint="eastAsia"/>
        </w:rPr>
        <w:t>창조력)</w:t>
      </w:r>
    </w:p>
    <w:p w:rsidR="00F838D2" w:rsidRDefault="00F838D2">
      <w:r>
        <w:rPr>
          <w:rFonts w:eastAsiaTheme="minorHAnsi" w:hint="eastAsia"/>
        </w:rPr>
        <w:t xml:space="preserve">이 네 가지가 빅데이터를 활용하는 가장 큰 </w:t>
      </w:r>
      <w:r>
        <w:rPr>
          <w:rFonts w:eastAsiaTheme="minorHAnsi"/>
        </w:rPr>
        <w:t>4</w:t>
      </w:r>
      <w:r>
        <w:rPr>
          <w:rFonts w:eastAsiaTheme="minorHAnsi" w:hint="eastAsia"/>
        </w:rPr>
        <w:t>가지 목표라고 할 수 있다.</w:t>
      </w:r>
    </w:p>
    <w:p w:rsidR="00C05858" w:rsidRDefault="00C05858"/>
    <w:p w:rsidR="00D25E52" w:rsidRDefault="00C05858">
      <w:r>
        <w:rPr>
          <w:rFonts w:hint="eastAsia"/>
        </w:rPr>
        <w:t xml:space="preserve">문항 </w:t>
      </w:r>
      <w:r>
        <w:t>2</w:t>
      </w:r>
      <w:r>
        <w:rPr>
          <w:rFonts w:hint="eastAsia"/>
        </w:rPr>
        <w:t>번.</w:t>
      </w:r>
      <w:r>
        <w:t xml:space="preserve"> </w:t>
      </w:r>
      <w:r w:rsidR="00D25E52">
        <w:rPr>
          <w:rFonts w:hint="eastAsia"/>
        </w:rPr>
        <w:t>&lt;</w:t>
      </w:r>
      <w:proofErr w:type="spellStart"/>
      <w:r w:rsidR="00D25E52">
        <w:rPr>
          <w:rFonts w:hint="eastAsia"/>
        </w:rPr>
        <w:t>스몰데이터의</w:t>
      </w:r>
      <w:proofErr w:type="spellEnd"/>
      <w:r w:rsidR="00D25E52">
        <w:rPr>
          <w:rFonts w:hint="eastAsia"/>
        </w:rPr>
        <w:t xml:space="preserve"> 정의와 필요성</w:t>
      </w:r>
      <w:r w:rsidR="00D25E52">
        <w:t>&gt;</w:t>
      </w:r>
    </w:p>
    <w:p w:rsidR="00D25E52" w:rsidRPr="00D25E52" w:rsidRDefault="00D25E52"/>
    <w:p w:rsidR="005C1F40" w:rsidRDefault="005C1F40">
      <w:proofErr w:type="spellStart"/>
      <w:r>
        <w:rPr>
          <w:rFonts w:hint="eastAsia"/>
        </w:rPr>
        <w:t>스몰</w:t>
      </w:r>
      <w:proofErr w:type="spellEnd"/>
      <w:r>
        <w:rPr>
          <w:rFonts w:hint="eastAsia"/>
        </w:rPr>
        <w:t xml:space="preserve"> 데이터란 개인의 취향이나 라이프 스타일 등 개인화된 </w:t>
      </w:r>
      <w:r w:rsidR="00D25E52">
        <w:rPr>
          <w:rFonts w:hint="eastAsia"/>
        </w:rPr>
        <w:t xml:space="preserve">작은 </w:t>
      </w:r>
      <w:r>
        <w:rPr>
          <w:rFonts w:hint="eastAsia"/>
        </w:rPr>
        <w:t>데이터로,</w:t>
      </w:r>
      <w:r>
        <w:t xml:space="preserve"> </w:t>
      </w:r>
      <w:r>
        <w:rPr>
          <w:rFonts w:hint="eastAsia"/>
        </w:rPr>
        <w:t>현재의 빅데이터 산업이 가진 약점을 보완할 수 있는 대안으로 떠오르고 있다.</w:t>
      </w:r>
    </w:p>
    <w:p w:rsidR="00D25E52" w:rsidRDefault="005C1F40">
      <w:r>
        <w:rPr>
          <w:rFonts w:hint="eastAsia"/>
        </w:rPr>
        <w:t>빅데이터 산업은 방대한 데이터 수집,</w:t>
      </w:r>
      <w:r>
        <w:t xml:space="preserve"> </w:t>
      </w:r>
      <w:r>
        <w:rPr>
          <w:rFonts w:hint="eastAsia"/>
        </w:rPr>
        <w:t>저장,</w:t>
      </w:r>
      <w:r>
        <w:t xml:space="preserve"> </w:t>
      </w:r>
      <w:r>
        <w:rPr>
          <w:rFonts w:hint="eastAsia"/>
        </w:rPr>
        <w:t>처리로 인한 막대한 에너지 소비를 유발하며 이로 인한 공해 발생 등 환경 파괴 문제를 안고 있다.</w:t>
      </w:r>
      <w:r w:rsidR="00D25E52">
        <w:t xml:space="preserve"> </w:t>
      </w:r>
      <w:r w:rsidR="00D25E52">
        <w:rPr>
          <w:rFonts w:hint="eastAsia"/>
        </w:rPr>
        <w:t>또한 막대한 비용과 인력이 투입되어야 한다는 점으로 인한 진입장벽이 존재한다.</w:t>
      </w:r>
    </w:p>
    <w:p w:rsidR="00C05858" w:rsidRDefault="005C1F40" w:rsidP="00C05858">
      <w:proofErr w:type="spellStart"/>
      <w:r>
        <w:rPr>
          <w:rFonts w:hint="eastAsia"/>
        </w:rPr>
        <w:t>스몰</w:t>
      </w:r>
      <w:proofErr w:type="spellEnd"/>
      <w:r>
        <w:rPr>
          <w:rFonts w:hint="eastAsia"/>
        </w:rPr>
        <w:t xml:space="preserve"> 데이터는 </w:t>
      </w:r>
      <w:r w:rsidR="00C05858">
        <w:t xml:space="preserve">Transfer Learning, Bayesian Neural Network </w:t>
      </w:r>
      <w:r w:rsidR="00C05858">
        <w:rPr>
          <w:rFonts w:hint="eastAsia"/>
        </w:rPr>
        <w:t>등의 기술을 도입해 불필요한 데이터양을 크게 줄일 수 있어 수집 정보가 적다. 기존의 빅데이터와 달리 불필요한 데이터를 분류하고 삭제하는 과정이 없어</w:t>
      </w:r>
      <w:r w:rsidR="00C05858" w:rsidRPr="00C05858">
        <w:rPr>
          <w:rFonts w:hint="eastAsia"/>
        </w:rPr>
        <w:t xml:space="preserve"> </w:t>
      </w:r>
      <w:r w:rsidR="00C05858">
        <w:rPr>
          <w:rFonts w:hint="eastAsia"/>
        </w:rPr>
        <w:t>적은 비용으로도 접근이 가능하여 누구나 쉽게 도입할 수 있다.</w:t>
      </w:r>
      <w:r w:rsidR="00C05858">
        <w:t xml:space="preserve"> </w:t>
      </w:r>
    </w:p>
    <w:p w:rsidR="00261BE3" w:rsidRDefault="00D25E52">
      <w:r>
        <w:rPr>
          <w:rFonts w:hint="eastAsia"/>
        </w:rPr>
        <w:t xml:space="preserve">이로 인해 </w:t>
      </w:r>
      <w:r w:rsidR="005C1F40">
        <w:rPr>
          <w:rFonts w:hint="eastAsia"/>
        </w:rPr>
        <w:t xml:space="preserve">조직 간의 </w:t>
      </w:r>
      <w:r w:rsidR="005C1F40">
        <w:t xml:space="preserve">AI </w:t>
      </w:r>
      <w:r w:rsidR="005C1F40">
        <w:rPr>
          <w:rFonts w:hint="eastAsia"/>
        </w:rPr>
        <w:t xml:space="preserve">능력 격차가 축소되어 중소기업의 </w:t>
      </w:r>
      <w:r w:rsidR="005C1F40">
        <w:t xml:space="preserve">AI </w:t>
      </w:r>
      <w:r w:rsidR="005C1F40">
        <w:rPr>
          <w:rFonts w:hint="eastAsia"/>
        </w:rPr>
        <w:t>진입 장벽을 낮추고</w:t>
      </w:r>
      <w:r w:rsidR="005C1F40">
        <w:t xml:space="preserve"> </w:t>
      </w:r>
      <w:r w:rsidR="005C1F40">
        <w:rPr>
          <w:rFonts w:hint="eastAsia"/>
        </w:rPr>
        <w:t>연구개발에 드는 시간과 비용이 절감된다는 장점이 있다. 데이터가 부족한 산업일 경우</w:t>
      </w:r>
      <w:r w:rsidR="00C05858">
        <w:rPr>
          <w:rFonts w:hint="eastAsia"/>
        </w:rPr>
        <w:t>에도</w:t>
      </w:r>
      <w:r w:rsidR="005C1F40">
        <w:rPr>
          <w:rFonts w:hint="eastAsia"/>
        </w:rPr>
        <w:t xml:space="preserve"> </w:t>
      </w:r>
      <w:proofErr w:type="spellStart"/>
      <w:r w:rsidR="005C1F40">
        <w:rPr>
          <w:rFonts w:hint="eastAsia"/>
        </w:rPr>
        <w:t>스몰데이터가</w:t>
      </w:r>
      <w:proofErr w:type="spellEnd"/>
      <w:r w:rsidR="005C1F40">
        <w:rPr>
          <w:rFonts w:hint="eastAsia"/>
        </w:rPr>
        <w:t xml:space="preserve"> 부족한 데이터를 보완할 수 있다.</w:t>
      </w:r>
    </w:p>
    <w:p w:rsidR="00C05858" w:rsidRDefault="00C05858">
      <w:r>
        <w:rPr>
          <w:rFonts w:hint="eastAsia"/>
        </w:rPr>
        <w:t xml:space="preserve">또한 급변하는 세계 정세 속에서 과거의 데이터의 효용성은 더욱 빠르게 사라지고 있기 때문에 소비자와 직접 소통하며 얻는 가치 있는 데이터를 활용한 </w:t>
      </w:r>
      <w:proofErr w:type="spellStart"/>
      <w:r>
        <w:rPr>
          <w:rFonts w:hint="eastAsia"/>
        </w:rPr>
        <w:t>스몰데이터가</w:t>
      </w:r>
      <w:proofErr w:type="spellEnd"/>
      <w:r>
        <w:rPr>
          <w:rFonts w:hint="eastAsia"/>
        </w:rPr>
        <w:t xml:space="preserve"> 더욱 필요하다고 할 수 있다.</w:t>
      </w:r>
    </w:p>
    <w:sectPr w:rsidR="00C058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40"/>
    <w:rsid w:val="00261BE3"/>
    <w:rsid w:val="00264383"/>
    <w:rsid w:val="004E1CEB"/>
    <w:rsid w:val="005C1F40"/>
    <w:rsid w:val="00C05858"/>
    <w:rsid w:val="00D25E52"/>
    <w:rsid w:val="00F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540F"/>
  <w15:chartTrackingRefBased/>
  <w15:docId w15:val="{E2F8DE86-4FD1-41C4-98B0-F26D92F2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43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HIPURITY CORPORATION</dc:creator>
  <cp:keywords/>
  <dc:description/>
  <cp:lastModifiedBy>HIPURITY CORPORATION</cp:lastModifiedBy>
  <cp:revision>5</cp:revision>
  <dcterms:created xsi:type="dcterms:W3CDTF">2022-11-28T02:35:00Z</dcterms:created>
  <dcterms:modified xsi:type="dcterms:W3CDTF">2022-11-29T04:16:00Z</dcterms:modified>
</cp:coreProperties>
</file>